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C7F" w:rsidRP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100"/>
        </w:tabs>
        <w:spacing w:line="240" w:lineRule="auto"/>
        <w:rPr>
          <w:rFonts w:ascii="Times New Roman" w:hAnsi="Times New Roman"/>
        </w:rPr>
      </w:pPr>
      <w:r>
        <w:tab/>
      </w:r>
      <w:r w:rsidR="00E27B53">
        <w:rPr>
          <w:rFonts w:ascii="Times New Roman" w:hAnsi="Times New Roman"/>
        </w:rPr>
        <w:t>Приложение № 1.1</w:t>
      </w:r>
      <w:r w:rsidR="00214B6B">
        <w:rPr>
          <w:rFonts w:ascii="Times New Roman" w:hAnsi="Times New Roman"/>
        </w:rPr>
        <w:t>3</w:t>
      </w:r>
    </w:p>
    <w:p w:rsidR="00F16788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Схема</w:t>
      </w:r>
    </w:p>
    <w:p w:rsidR="00D15C7F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Расположения границ территории</w:t>
      </w:r>
    </w:p>
    <w:p w:rsid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Times New Roman" w:hAnsi="Times New Roman"/>
        </w:rPr>
      </w:pPr>
      <w:r w:rsidRPr="00F16788">
        <w:rPr>
          <w:rFonts w:ascii="Times New Roman" w:hAnsi="Times New Roman"/>
          <w:b/>
        </w:rPr>
        <w:t>Наименование объекта:</w:t>
      </w:r>
      <w:r>
        <w:rPr>
          <w:rFonts w:ascii="Times New Roman" w:hAnsi="Times New Roman"/>
        </w:rPr>
        <w:t xml:space="preserve"> Муниципальное </w:t>
      </w:r>
      <w:r w:rsidR="00214B6B">
        <w:rPr>
          <w:rFonts w:ascii="Times New Roman" w:hAnsi="Times New Roman"/>
        </w:rPr>
        <w:t>дошкольное</w:t>
      </w:r>
      <w:r w:rsidRPr="00F1678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 xml:space="preserve">     </w:t>
      </w:r>
      <w:r w:rsidRPr="00F16788">
        <w:rPr>
          <w:rFonts w:ascii="Times New Roman" w:hAnsi="Times New Roman"/>
          <w:sz w:val="20"/>
          <w:szCs w:val="20"/>
        </w:rPr>
        <w:t>Категория земель: земли населенных</w:t>
      </w:r>
    </w:p>
    <w:p w:rsidR="00B03536" w:rsidRDefault="00214B6B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590"/>
        </w:tabs>
        <w:spacing w:after="0" w:line="24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общеобразовательное </w:t>
      </w:r>
      <w:r w:rsidR="00EE704B">
        <w:rPr>
          <w:rFonts w:ascii="Times New Roman" w:hAnsi="Times New Roman"/>
        </w:rPr>
        <w:t>у</w:t>
      </w:r>
      <w:r w:rsidR="00F16788">
        <w:rPr>
          <w:rFonts w:ascii="Times New Roman" w:hAnsi="Times New Roman"/>
        </w:rPr>
        <w:t>чреждение</w:t>
      </w:r>
      <w:r w:rsidR="00B03536">
        <w:rPr>
          <w:rFonts w:ascii="Times New Roman" w:hAnsi="Times New Roman"/>
          <w:sz w:val="20"/>
          <w:szCs w:val="20"/>
        </w:rPr>
        <w:tab/>
      </w:r>
      <w:r w:rsidR="00B03536" w:rsidRPr="00F16788">
        <w:rPr>
          <w:rFonts w:ascii="Times New Roman" w:hAnsi="Times New Roman"/>
          <w:sz w:val="20"/>
          <w:szCs w:val="20"/>
        </w:rPr>
        <w:t>пунктов</w:t>
      </w:r>
    </w:p>
    <w:p w:rsidR="00F16788" w:rsidRPr="00F16788" w:rsidRDefault="00214B6B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590"/>
        </w:tabs>
        <w:spacing w:after="0" w:line="240" w:lineRule="atLeast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>«Детский сад № 126 г. Борзи</w:t>
      </w:r>
      <w:r w:rsidR="00E27B53">
        <w:rPr>
          <w:rFonts w:ascii="Times New Roman" w:hAnsi="Times New Roman"/>
        </w:rPr>
        <w:t>»</w:t>
      </w:r>
      <w:r w:rsidR="00F16788">
        <w:rPr>
          <w:rFonts w:ascii="Times New Roman" w:hAnsi="Times New Roman"/>
        </w:rPr>
        <w:tab/>
      </w:r>
    </w:p>
    <w:p w:rsid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Адрес объекта: </w:t>
      </w:r>
      <w:r w:rsidR="00E27B53">
        <w:rPr>
          <w:rFonts w:ascii="Times New Roman" w:hAnsi="Times New Roman"/>
        </w:rPr>
        <w:t>674600</w:t>
      </w:r>
      <w:r>
        <w:rPr>
          <w:rFonts w:ascii="Times New Roman" w:hAnsi="Times New Roman"/>
        </w:rPr>
        <w:t xml:space="preserve">, Забайкальский край, </w:t>
      </w:r>
      <w:proofErr w:type="spellStart"/>
      <w:r>
        <w:rPr>
          <w:rFonts w:ascii="Times New Roman" w:hAnsi="Times New Roman"/>
        </w:rPr>
        <w:t>Борзинский</w:t>
      </w:r>
      <w:proofErr w:type="spellEnd"/>
    </w:p>
    <w:p w:rsidR="00F16788" w:rsidRP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район, г. Борзя, </w:t>
      </w:r>
      <w:r w:rsidR="00E27B53">
        <w:rPr>
          <w:rFonts w:ascii="Times New Roman" w:hAnsi="Times New Roman"/>
        </w:rPr>
        <w:t xml:space="preserve">ул. </w:t>
      </w:r>
      <w:proofErr w:type="spellStart"/>
      <w:r w:rsidR="00214B6B">
        <w:rPr>
          <w:rFonts w:ascii="Times New Roman" w:hAnsi="Times New Roman"/>
        </w:rPr>
        <w:t>Савватеевская</w:t>
      </w:r>
      <w:proofErr w:type="spellEnd"/>
      <w:r w:rsidR="00214B6B">
        <w:rPr>
          <w:rFonts w:ascii="Times New Roman" w:hAnsi="Times New Roman"/>
        </w:rPr>
        <w:t>, д. 8</w:t>
      </w:r>
    </w:p>
    <w:p w:rsidR="00D15C7F" w:rsidRPr="00F16788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b/>
        </w:rPr>
      </w:pPr>
      <w:r w:rsidRPr="00F16788">
        <w:rPr>
          <w:rFonts w:ascii="Times New Roman" w:hAnsi="Times New Roman"/>
          <w:b/>
        </w:rPr>
        <w:t>Условные обозначения:</w:t>
      </w:r>
    </w:p>
    <w:p w:rsidR="00B055CC" w:rsidRDefault="00214B6B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4" style="position:absolute;margin-left:4.95pt;margin-top:3.95pt;width:33pt;height:11.5pt;z-index:2" fillcolor="red"/>
        </w:pict>
      </w:r>
      <w:r w:rsidR="00E32C12">
        <w:rPr>
          <w:rFonts w:ascii="Times New Roman" w:hAnsi="Times New Roman"/>
          <w:sz w:val="24"/>
          <w:szCs w:val="24"/>
        </w:rPr>
        <w:tab/>
        <w:t>- социальный объект</w:t>
      </w:r>
    </w:p>
    <w:p w:rsidR="00F16788" w:rsidRDefault="00F16788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16788" w:rsidRDefault="00214B6B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9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3" style="position:absolute;margin-left:2.45pt;margin-top:2.35pt;width:35.5pt;height:11.5pt;z-index:1" fillcolor="#00b050"/>
        </w:pict>
      </w:r>
      <w:r w:rsidR="00E32C12">
        <w:rPr>
          <w:rFonts w:ascii="Times New Roman" w:hAnsi="Times New Roman"/>
          <w:sz w:val="24"/>
          <w:szCs w:val="24"/>
        </w:rPr>
        <w:tab/>
        <w:t>- торговый объект</w:t>
      </w:r>
    </w:p>
    <w:p w:rsidR="00D15C7F" w:rsidRDefault="00D15C7F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214B6B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5" style="position:absolute;margin-left:2.45pt;margin-top:.75pt;width:33pt;height:10.5pt;z-index:3" fillcolor="#00b0f0"/>
        </w:pict>
      </w:r>
      <w:r w:rsidR="00E32C12">
        <w:rPr>
          <w:rFonts w:ascii="Times New Roman" w:hAnsi="Times New Roman"/>
          <w:sz w:val="24"/>
          <w:szCs w:val="24"/>
        </w:rPr>
        <w:tab/>
        <w:t>- расстояние</w:t>
      </w:r>
      <w:r w:rsidR="00E96F10">
        <w:rPr>
          <w:rFonts w:ascii="Times New Roman" w:hAnsi="Times New Roman"/>
          <w:sz w:val="24"/>
          <w:szCs w:val="24"/>
        </w:rPr>
        <w:t xml:space="preserve"> по пешеходной зоне </w:t>
      </w:r>
      <w:r>
        <w:rPr>
          <w:rFonts w:ascii="Times New Roman" w:hAnsi="Times New Roman"/>
          <w:sz w:val="24"/>
          <w:szCs w:val="24"/>
        </w:rPr>
        <w:t>83,2</w:t>
      </w:r>
      <w:r w:rsidR="001B3718">
        <w:rPr>
          <w:rFonts w:ascii="Times New Roman" w:hAnsi="Times New Roman"/>
          <w:sz w:val="24"/>
          <w:szCs w:val="24"/>
        </w:rPr>
        <w:t xml:space="preserve"> м</w:t>
      </w:r>
      <w:r w:rsidR="005B2511">
        <w:rPr>
          <w:rFonts w:ascii="Times New Roman" w:hAnsi="Times New Roman"/>
          <w:sz w:val="24"/>
          <w:szCs w:val="24"/>
        </w:rPr>
        <w:t>.</w:t>
      </w:r>
    </w:p>
    <w:p w:rsidR="00E32C12" w:rsidRDefault="00E32C12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1C3B" w:rsidRDefault="00214B6B" w:rsidP="003B15C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467.5pt;height:301pt">
            <v:imagedata r:id="rId4" o:title="Без имени"/>
          </v:shape>
        </w:pict>
      </w:r>
      <w:bookmarkEnd w:id="0"/>
    </w:p>
    <w:p w:rsid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16F" w:rsidRDefault="007E416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Масштаб 1:</w:t>
      </w:r>
      <w:r w:rsidR="00E32C12">
        <w:rPr>
          <w:rFonts w:ascii="Times New Roman" w:hAnsi="Times New Roman"/>
          <w:sz w:val="24"/>
          <w:szCs w:val="24"/>
        </w:rPr>
        <w:t>20</w:t>
      </w:r>
      <w:r w:rsidR="00F074B0">
        <w:rPr>
          <w:rFonts w:ascii="Times New Roman" w:hAnsi="Times New Roman"/>
          <w:sz w:val="24"/>
          <w:szCs w:val="24"/>
        </w:rPr>
        <w:t>00</w:t>
      </w:r>
    </w:p>
    <w:p w:rsidR="00484D67" w:rsidRDefault="00484D67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5C7F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Исполнитель: </w:t>
      </w:r>
      <w:r w:rsidR="007A05AB">
        <w:rPr>
          <w:rFonts w:ascii="Times New Roman" w:hAnsi="Times New Roman"/>
          <w:sz w:val="24"/>
          <w:szCs w:val="24"/>
        </w:rPr>
        <w:t>главный</w:t>
      </w:r>
      <w:r w:rsidR="00FF0C3C">
        <w:rPr>
          <w:rFonts w:ascii="Times New Roman" w:hAnsi="Times New Roman"/>
          <w:sz w:val="24"/>
          <w:szCs w:val="24"/>
        </w:rPr>
        <w:t xml:space="preserve"> специалист ОГЗ и ИО </w:t>
      </w:r>
      <w:r w:rsidR="00E32C12">
        <w:rPr>
          <w:rFonts w:ascii="Times New Roman" w:hAnsi="Times New Roman"/>
          <w:sz w:val="24"/>
          <w:szCs w:val="24"/>
        </w:rPr>
        <w:t xml:space="preserve">__________ </w:t>
      </w:r>
      <w:proofErr w:type="spellStart"/>
      <w:r>
        <w:rPr>
          <w:rFonts w:ascii="Times New Roman" w:hAnsi="Times New Roman"/>
          <w:sz w:val="24"/>
          <w:szCs w:val="24"/>
        </w:rPr>
        <w:t>Дьячкова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Е.О.</w:t>
      </w:r>
    </w:p>
    <w:p w:rsidR="00E32C12" w:rsidRP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r w:rsidRPr="00E32C12">
        <w:rPr>
          <w:rFonts w:ascii="Times New Roman" w:hAnsi="Times New Roman"/>
          <w:sz w:val="20"/>
          <w:szCs w:val="20"/>
        </w:rPr>
        <w:t>(подпись)</w:t>
      </w:r>
    </w:p>
    <w:sectPr w:rsidR="00E32C12" w:rsidRPr="00E32C12" w:rsidSect="00E32C12">
      <w:pgSz w:w="11906" w:h="16838"/>
      <w:pgMar w:top="993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6FA2"/>
    <w:rsid w:val="000176AB"/>
    <w:rsid w:val="00056EAC"/>
    <w:rsid w:val="000571F2"/>
    <w:rsid w:val="000B35FA"/>
    <w:rsid w:val="000C6E56"/>
    <w:rsid w:val="000D7024"/>
    <w:rsid w:val="0010649E"/>
    <w:rsid w:val="00127CBE"/>
    <w:rsid w:val="0013766A"/>
    <w:rsid w:val="00167562"/>
    <w:rsid w:val="00173F4A"/>
    <w:rsid w:val="001A1111"/>
    <w:rsid w:val="001A1C3B"/>
    <w:rsid w:val="001B3718"/>
    <w:rsid w:val="00204195"/>
    <w:rsid w:val="00206094"/>
    <w:rsid w:val="00214B6B"/>
    <w:rsid w:val="0024151B"/>
    <w:rsid w:val="002732BE"/>
    <w:rsid w:val="003130E0"/>
    <w:rsid w:val="00322499"/>
    <w:rsid w:val="003274BA"/>
    <w:rsid w:val="00327AF1"/>
    <w:rsid w:val="00351EF1"/>
    <w:rsid w:val="00356FA2"/>
    <w:rsid w:val="00383202"/>
    <w:rsid w:val="003900FB"/>
    <w:rsid w:val="003B0793"/>
    <w:rsid w:val="003B15C8"/>
    <w:rsid w:val="00417401"/>
    <w:rsid w:val="00461750"/>
    <w:rsid w:val="00484D67"/>
    <w:rsid w:val="004F6059"/>
    <w:rsid w:val="005073B8"/>
    <w:rsid w:val="00510439"/>
    <w:rsid w:val="0051055C"/>
    <w:rsid w:val="00526D72"/>
    <w:rsid w:val="00547DC5"/>
    <w:rsid w:val="00587751"/>
    <w:rsid w:val="00592F9C"/>
    <w:rsid w:val="005976A2"/>
    <w:rsid w:val="005A53B7"/>
    <w:rsid w:val="005B2511"/>
    <w:rsid w:val="005B6CCB"/>
    <w:rsid w:val="006230B4"/>
    <w:rsid w:val="006304CA"/>
    <w:rsid w:val="00680AF4"/>
    <w:rsid w:val="00690C94"/>
    <w:rsid w:val="00702071"/>
    <w:rsid w:val="00702632"/>
    <w:rsid w:val="00706810"/>
    <w:rsid w:val="007118AE"/>
    <w:rsid w:val="00712F3A"/>
    <w:rsid w:val="00732E5B"/>
    <w:rsid w:val="007426BB"/>
    <w:rsid w:val="00753B30"/>
    <w:rsid w:val="007900A0"/>
    <w:rsid w:val="007A05AB"/>
    <w:rsid w:val="007A1D81"/>
    <w:rsid w:val="007B4DA0"/>
    <w:rsid w:val="007E416F"/>
    <w:rsid w:val="00807006"/>
    <w:rsid w:val="008400ED"/>
    <w:rsid w:val="008558A8"/>
    <w:rsid w:val="00890839"/>
    <w:rsid w:val="008941FC"/>
    <w:rsid w:val="008C3F8E"/>
    <w:rsid w:val="008D0B40"/>
    <w:rsid w:val="009244AA"/>
    <w:rsid w:val="00944F9C"/>
    <w:rsid w:val="009579A1"/>
    <w:rsid w:val="009D458D"/>
    <w:rsid w:val="00A04427"/>
    <w:rsid w:val="00A1634D"/>
    <w:rsid w:val="00AE2DED"/>
    <w:rsid w:val="00AE6F23"/>
    <w:rsid w:val="00B03536"/>
    <w:rsid w:val="00B055CC"/>
    <w:rsid w:val="00B359C7"/>
    <w:rsid w:val="00B52A03"/>
    <w:rsid w:val="00B54678"/>
    <w:rsid w:val="00B808DD"/>
    <w:rsid w:val="00B83CB2"/>
    <w:rsid w:val="00B97FE2"/>
    <w:rsid w:val="00BE3BBE"/>
    <w:rsid w:val="00BF288D"/>
    <w:rsid w:val="00C160FC"/>
    <w:rsid w:val="00C25F9F"/>
    <w:rsid w:val="00C34628"/>
    <w:rsid w:val="00C45EED"/>
    <w:rsid w:val="00C94EEA"/>
    <w:rsid w:val="00CA2F7E"/>
    <w:rsid w:val="00CB4EAB"/>
    <w:rsid w:val="00CD09BE"/>
    <w:rsid w:val="00D04299"/>
    <w:rsid w:val="00D15C7F"/>
    <w:rsid w:val="00D4534A"/>
    <w:rsid w:val="00D8246F"/>
    <w:rsid w:val="00D84F0D"/>
    <w:rsid w:val="00D94936"/>
    <w:rsid w:val="00DA51BD"/>
    <w:rsid w:val="00DB0CE6"/>
    <w:rsid w:val="00DE42E4"/>
    <w:rsid w:val="00E16A82"/>
    <w:rsid w:val="00E2067B"/>
    <w:rsid w:val="00E23C68"/>
    <w:rsid w:val="00E27B53"/>
    <w:rsid w:val="00E32C12"/>
    <w:rsid w:val="00E434DF"/>
    <w:rsid w:val="00E65096"/>
    <w:rsid w:val="00E96F10"/>
    <w:rsid w:val="00EB6FC4"/>
    <w:rsid w:val="00EC6767"/>
    <w:rsid w:val="00EE704B"/>
    <w:rsid w:val="00F074B0"/>
    <w:rsid w:val="00F16788"/>
    <w:rsid w:val="00F5065F"/>
    <w:rsid w:val="00F53498"/>
    <w:rsid w:val="00F71671"/>
    <w:rsid w:val="00F9265B"/>
    <w:rsid w:val="00FB6CD3"/>
    <w:rsid w:val="00FF0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  <w14:docId w14:val="1B062668"/>
  <w15:docId w15:val="{E0366D40-7416-4A01-A2E6-9368D48B1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AF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AE2D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695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user3000</dc:creator>
  <cp:keywords/>
  <dc:description/>
  <cp:lastModifiedBy>djchkova-e@outlook.com</cp:lastModifiedBy>
  <cp:revision>126</cp:revision>
  <cp:lastPrinted>2021-12-20T01:42:00Z</cp:lastPrinted>
  <dcterms:created xsi:type="dcterms:W3CDTF">2016-05-17T23:40:00Z</dcterms:created>
  <dcterms:modified xsi:type="dcterms:W3CDTF">2023-06-22T02:33:00Z</dcterms:modified>
</cp:coreProperties>
</file>